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C7" w:rsidRDefault="000928C7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2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0928C7" w:rsidRDefault="000928C7">
      <w:pPr>
        <w:rPr>
          <w:rFonts w:hAnsi="Arial"/>
        </w:rPr>
      </w:pPr>
    </w:p>
    <w:p w:rsidR="000928C7" w:rsidRDefault="000928C7">
      <w:pPr>
        <w:rPr>
          <w:rFonts w:hAnsi="Arial"/>
        </w:rPr>
      </w:pPr>
    </w:p>
    <w:p w:rsidR="000928C7" w:rsidRDefault="000928C7">
      <w:pPr>
        <w:jc w:val="center"/>
        <w:rPr>
          <w:rFonts w:hAnsi="Arial"/>
        </w:rPr>
      </w:pPr>
      <w:r>
        <w:rPr>
          <w:rFonts w:hAnsi="Arial" w:hint="eastAsia"/>
        </w:rPr>
        <w:t>法定外公共物に係る工作物</w:t>
      </w:r>
      <w:r>
        <w:rPr>
          <w:rFonts w:hAnsi="Arial"/>
        </w:rPr>
        <w:t>(</w:t>
      </w:r>
      <w:r>
        <w:rPr>
          <w:rFonts w:hAnsi="Arial" w:hint="eastAsia"/>
        </w:rPr>
        <w:t>設置・改造・除却</w:t>
      </w:r>
      <w:r>
        <w:rPr>
          <w:rFonts w:hAnsi="Arial"/>
        </w:rPr>
        <w:t>)</w:t>
      </w:r>
      <w:r>
        <w:rPr>
          <w:rFonts w:hAnsi="Arial" w:hint="eastAsia"/>
        </w:rPr>
        <w:t>許可申請書</w:t>
      </w:r>
    </w:p>
    <w:p w:rsidR="000928C7" w:rsidRDefault="000928C7">
      <w:pPr>
        <w:rPr>
          <w:rFonts w:hAnsi="Arial"/>
        </w:rPr>
      </w:pPr>
    </w:p>
    <w:p w:rsidR="000928C7" w:rsidRDefault="000928C7">
      <w:pPr>
        <w:rPr>
          <w:rFonts w:hAnsi="Arial"/>
        </w:rPr>
      </w:pPr>
    </w:p>
    <w:p w:rsidR="000928C7" w:rsidRDefault="000928C7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　　年　　月　　日</w:t>
      </w:r>
    </w:p>
    <w:p w:rsidR="000928C7" w:rsidRDefault="000928C7">
      <w:pPr>
        <w:rPr>
          <w:rFonts w:hAnsi="Arial"/>
        </w:rPr>
      </w:pPr>
    </w:p>
    <w:p w:rsidR="000928C7" w:rsidRDefault="000928C7">
      <w:pPr>
        <w:rPr>
          <w:rFonts w:hAnsi="Arial"/>
        </w:rPr>
      </w:pPr>
    </w:p>
    <w:p w:rsidR="000928C7" w:rsidRDefault="000928C7">
      <w:pPr>
        <w:rPr>
          <w:rFonts w:hAnsi="Arial"/>
        </w:rPr>
      </w:pPr>
      <w:r>
        <w:rPr>
          <w:rFonts w:hAnsi="Arial" w:hint="eastAsia"/>
        </w:rPr>
        <w:t xml:space="preserve">　　有田町長　　　　　　　　様</w:t>
      </w:r>
    </w:p>
    <w:p w:rsidR="000928C7" w:rsidRDefault="000928C7">
      <w:pPr>
        <w:rPr>
          <w:rFonts w:hAnsi="Arial"/>
        </w:rPr>
      </w:pPr>
    </w:p>
    <w:p w:rsidR="000928C7" w:rsidRDefault="000928C7">
      <w:pPr>
        <w:rPr>
          <w:rFonts w:hAnsi="Arial"/>
        </w:rPr>
      </w:pPr>
    </w:p>
    <w:p w:rsidR="000928C7" w:rsidRDefault="000928C7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申請者　　住所　　　　　　　　　　　</w:t>
      </w:r>
    </w:p>
    <w:p w:rsidR="000928C7" w:rsidRDefault="000254D8">
      <w:pPr>
        <w:ind w:right="420"/>
        <w:jc w:val="right"/>
        <w:rPr>
          <w:rFonts w:hAnsi="Arial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AA779F" id="Oval 2" o:spid="_x0000_s1026" style="position:absolute;left:0;text-align:left;margin-left:390.4pt;margin-top:1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DincqfeAAAACAEAAA8AAABkcnMvZG93&#10;bnJldi54bWxMjzFPwzAUhHck/oP1kNionYIaK8SpUCVEByRE6cLm2iZJGz9HsZuk/57HRMfTne6+&#10;K9ez79johtgGVJAtBDCHJtgWawX7r9cHCSwmjVZ3AZ2Ci4uwrm5vSl3YMOGnG3epZlSCsdAKmpT6&#10;gvNoGud1XITeIXk/YfA6kRxqbgc9Ubnv+FKIFfe6RVpodO82jTOn3dkrMJu37X6VS3P5kMd3Gbff&#10;kxx7pe7v5pdnYMnN6T8Mf/iEDhUxHcIZbWSdglwKQk8KHjNg5EvxRPqgYJlnwKuSXx+ofgE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A4p3Kn3gAAAAgBAAAPAAAAAAAAAAAAAAAAADMF&#10;AABkcnMvZG93bnJldi54bWxQSwUGAAAAAAQABADzAAAAPgYAAAAA&#10;" o:allowincell="f" filled="f" strokeweight=".5pt">
                <v:textbox inset="0,0,0,0"/>
              </v:oval>
            </w:pict>
          </mc:Fallback>
        </mc:AlternateContent>
      </w:r>
      <w:bookmarkEnd w:id="0"/>
      <w:r w:rsidR="000928C7">
        <w:rPr>
          <w:rFonts w:hAnsi="Arial" w:hint="eastAsia"/>
        </w:rPr>
        <w:t>氏名　　　　　　　　　　印</w:t>
      </w:r>
    </w:p>
    <w:p w:rsidR="000928C7" w:rsidRDefault="000928C7">
      <w:pPr>
        <w:ind w:right="420"/>
        <w:jc w:val="right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法人の場合は、名称及び代表者の氏名</w:t>
      </w:r>
      <w:r>
        <w:rPr>
          <w:rFonts w:hAnsi="Arial"/>
        </w:rPr>
        <w:t>)</w:t>
      </w:r>
    </w:p>
    <w:p w:rsidR="000928C7" w:rsidRDefault="000928C7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</w:t>
      </w:r>
    </w:p>
    <w:p w:rsidR="000928C7" w:rsidRDefault="000928C7">
      <w:pPr>
        <w:rPr>
          <w:rFonts w:hAnsi="Arial"/>
        </w:rPr>
      </w:pPr>
    </w:p>
    <w:p w:rsidR="000928C7" w:rsidRDefault="000928C7">
      <w:pPr>
        <w:rPr>
          <w:rFonts w:hAnsi="Arial"/>
        </w:rPr>
      </w:pPr>
    </w:p>
    <w:p w:rsidR="000928C7" w:rsidRDefault="000928C7">
      <w:pPr>
        <w:spacing w:after="80"/>
        <w:rPr>
          <w:rFonts w:hAnsi="Arial"/>
        </w:rPr>
      </w:pPr>
      <w:r>
        <w:rPr>
          <w:rFonts w:hAnsi="Arial" w:hint="eastAsia"/>
        </w:rPr>
        <w:t xml:space="preserve">　次のとおり法定外公共物に係る工作物を</w:t>
      </w:r>
      <w:r>
        <w:rPr>
          <w:rFonts w:hAnsi="Arial"/>
        </w:rPr>
        <w:t>(</w:t>
      </w:r>
      <w:r>
        <w:rPr>
          <w:rFonts w:hAnsi="Arial" w:hint="eastAsia"/>
        </w:rPr>
        <w:t>設置・改造・除却</w:t>
      </w:r>
      <w:r>
        <w:rPr>
          <w:rFonts w:hAnsi="Arial"/>
        </w:rPr>
        <w:t>)</w:t>
      </w:r>
      <w:r>
        <w:rPr>
          <w:rFonts w:hAnsi="Arial" w:hint="eastAsia"/>
        </w:rPr>
        <w:t>したいので、有田町法定外公共物管理条例施行規則第</w:t>
      </w:r>
      <w:r>
        <w:rPr>
          <w:rFonts w:hAnsi="Arial"/>
        </w:rPr>
        <w:t>2</w:t>
      </w:r>
      <w:r>
        <w:rPr>
          <w:rFonts w:hAnsi="Arial"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0928C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0928C7" w:rsidRDefault="000928C7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法定外公共物の種類</w:t>
            </w:r>
          </w:p>
        </w:tc>
        <w:tc>
          <w:tcPr>
            <w:tcW w:w="6000" w:type="dxa"/>
          </w:tcPr>
          <w:p w:rsidR="000928C7" w:rsidRDefault="000928C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928C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0928C7" w:rsidRDefault="000928C7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工作物の場所</w:t>
            </w:r>
          </w:p>
        </w:tc>
        <w:tc>
          <w:tcPr>
            <w:tcW w:w="6000" w:type="dxa"/>
          </w:tcPr>
          <w:p w:rsidR="000928C7" w:rsidRDefault="000928C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928C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0928C7" w:rsidRDefault="000928C7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工作物の種類</w:t>
            </w:r>
          </w:p>
        </w:tc>
        <w:tc>
          <w:tcPr>
            <w:tcW w:w="6000" w:type="dxa"/>
          </w:tcPr>
          <w:p w:rsidR="000928C7" w:rsidRDefault="000928C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928C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0928C7" w:rsidRDefault="000928C7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工作物の目的</w:t>
            </w:r>
          </w:p>
        </w:tc>
        <w:tc>
          <w:tcPr>
            <w:tcW w:w="6000" w:type="dxa"/>
          </w:tcPr>
          <w:p w:rsidR="000928C7" w:rsidRDefault="000928C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928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0928C7" w:rsidRDefault="000928C7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工事の期間</w:t>
            </w:r>
          </w:p>
        </w:tc>
        <w:tc>
          <w:tcPr>
            <w:tcW w:w="6000" w:type="dxa"/>
            <w:vAlign w:val="center"/>
          </w:tcPr>
          <w:p w:rsidR="000928C7" w:rsidRDefault="000928C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日から</w:t>
            </w:r>
          </w:p>
          <w:p w:rsidR="000928C7" w:rsidRDefault="000928C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日まで　　　　日間</w:t>
            </w:r>
          </w:p>
        </w:tc>
      </w:tr>
      <w:tr w:rsidR="000928C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0928C7" w:rsidRDefault="000928C7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境界確定の有無</w:t>
            </w:r>
          </w:p>
        </w:tc>
        <w:tc>
          <w:tcPr>
            <w:tcW w:w="6000" w:type="dxa"/>
          </w:tcPr>
          <w:p w:rsidR="000928C7" w:rsidRDefault="000928C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928C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0928C7" w:rsidRDefault="000928C7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図面作成者</w:t>
            </w:r>
          </w:p>
        </w:tc>
        <w:tc>
          <w:tcPr>
            <w:tcW w:w="6000" w:type="dxa"/>
          </w:tcPr>
          <w:p w:rsidR="000928C7" w:rsidRDefault="000928C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928C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0928C7" w:rsidRDefault="000928C7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工事の方法</w:t>
            </w:r>
          </w:p>
        </w:tc>
        <w:tc>
          <w:tcPr>
            <w:tcW w:w="6000" w:type="dxa"/>
          </w:tcPr>
          <w:p w:rsidR="000928C7" w:rsidRDefault="000928C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928C7">
        <w:tblPrEx>
          <w:tblCellMar>
            <w:top w:w="0" w:type="dxa"/>
            <w:bottom w:w="0" w:type="dxa"/>
          </w:tblCellMar>
        </w:tblPrEx>
        <w:trPr>
          <w:trHeight w:val="1760"/>
        </w:trPr>
        <w:tc>
          <w:tcPr>
            <w:tcW w:w="2520" w:type="dxa"/>
            <w:vAlign w:val="center"/>
          </w:tcPr>
          <w:p w:rsidR="000928C7" w:rsidRDefault="000928C7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添付書類</w:t>
            </w:r>
          </w:p>
        </w:tc>
        <w:tc>
          <w:tcPr>
            <w:tcW w:w="6000" w:type="dxa"/>
            <w:vAlign w:val="center"/>
          </w:tcPr>
          <w:p w:rsidR="000928C7" w:rsidRDefault="000928C7">
            <w:pPr>
              <w:spacing w:line="400" w:lineRule="exact"/>
              <w:textAlignment w:val="center"/>
              <w:rPr>
                <w:rFonts w:hAnsi="Arial"/>
              </w:rPr>
            </w:pPr>
            <w:r>
              <w:rPr>
                <w:rFonts w:hAnsi="Arial"/>
              </w:rPr>
              <w:t>(1)</w:t>
            </w:r>
            <w:r>
              <w:rPr>
                <w:rFonts w:hAnsi="Arial" w:hint="eastAsia"/>
              </w:rPr>
              <w:t xml:space="preserve">　付近見取図　</w:t>
            </w:r>
            <w:r>
              <w:rPr>
                <w:rFonts w:hAnsi="Arial"/>
              </w:rPr>
              <w:t>(2)</w:t>
            </w:r>
            <w:r>
              <w:rPr>
                <w:rFonts w:hAnsi="Arial" w:hint="eastAsia"/>
              </w:rPr>
              <w:t xml:space="preserve">　字図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写し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t>(3)</w:t>
            </w:r>
            <w:r>
              <w:rPr>
                <w:rFonts w:hAnsi="Arial" w:hint="eastAsia"/>
              </w:rPr>
              <w:t xml:space="preserve">　実測平面図</w:t>
            </w:r>
          </w:p>
          <w:p w:rsidR="000928C7" w:rsidRDefault="000928C7">
            <w:pPr>
              <w:spacing w:line="400" w:lineRule="exact"/>
              <w:textAlignment w:val="center"/>
              <w:rPr>
                <w:rFonts w:hAnsi="Arial"/>
              </w:rPr>
            </w:pPr>
            <w:r>
              <w:rPr>
                <w:rFonts w:hAnsi="Arial"/>
              </w:rPr>
              <w:t>(4)</w:t>
            </w:r>
            <w:r>
              <w:rPr>
                <w:rFonts w:hAnsi="Arial" w:hint="eastAsia"/>
              </w:rPr>
              <w:t xml:space="preserve">　縦横断面図　</w:t>
            </w:r>
            <w:r>
              <w:rPr>
                <w:rFonts w:hAnsi="Arial"/>
              </w:rPr>
              <w:t>(5)</w:t>
            </w:r>
            <w:r>
              <w:rPr>
                <w:rFonts w:hAnsi="Arial" w:hint="eastAsia"/>
              </w:rPr>
              <w:t xml:space="preserve">　設計書　</w:t>
            </w:r>
            <w:r>
              <w:rPr>
                <w:rFonts w:hAnsi="Arial"/>
              </w:rPr>
              <w:t>(6)</w:t>
            </w:r>
            <w:r>
              <w:rPr>
                <w:rFonts w:hAnsi="Arial" w:hint="eastAsia"/>
              </w:rPr>
              <w:t xml:space="preserve">　仕様書</w:t>
            </w:r>
          </w:p>
          <w:p w:rsidR="000928C7" w:rsidRDefault="000928C7">
            <w:pPr>
              <w:spacing w:line="400" w:lineRule="exact"/>
              <w:textAlignment w:val="center"/>
              <w:rPr>
                <w:rFonts w:hAnsi="Arial"/>
              </w:rPr>
            </w:pPr>
            <w:r>
              <w:rPr>
                <w:rFonts w:hAnsi="Arial"/>
              </w:rPr>
              <w:t>(7)</w:t>
            </w:r>
            <w:r>
              <w:rPr>
                <w:rFonts w:hAnsi="Arial" w:hint="eastAsia"/>
              </w:rPr>
              <w:t xml:space="preserve">　構造図　</w:t>
            </w:r>
            <w:r>
              <w:rPr>
                <w:rFonts w:hAnsi="Arial"/>
              </w:rPr>
              <w:t>(8)</w:t>
            </w:r>
            <w:r>
              <w:rPr>
                <w:rFonts w:hAnsi="Arial" w:hint="eastAsia"/>
              </w:rPr>
              <w:t xml:space="preserve">　土地登記事項証明書　</w:t>
            </w:r>
            <w:r>
              <w:rPr>
                <w:rFonts w:hAnsi="Arial"/>
              </w:rPr>
              <w:t>(9)</w:t>
            </w:r>
            <w:r>
              <w:rPr>
                <w:rFonts w:hAnsi="Arial" w:hint="eastAsia"/>
              </w:rPr>
              <w:t xml:space="preserve">　誓約書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請負業者が未定の場合</w:t>
            </w:r>
            <w:r>
              <w:rPr>
                <w:rFonts w:hAnsi="Arial"/>
              </w:rPr>
              <w:t>)</w:t>
            </w:r>
          </w:p>
        </w:tc>
      </w:tr>
    </w:tbl>
    <w:p w:rsidR="000928C7" w:rsidRDefault="000928C7">
      <w:pPr>
        <w:rPr>
          <w:rFonts w:hAnsi="Arial"/>
        </w:rPr>
      </w:pPr>
    </w:p>
    <w:sectPr w:rsidR="000928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D9" w:rsidRDefault="006203D9" w:rsidP="00794AC2">
      <w:r>
        <w:separator/>
      </w:r>
    </w:p>
  </w:endnote>
  <w:endnote w:type="continuationSeparator" w:id="0">
    <w:p w:rsidR="006203D9" w:rsidRDefault="006203D9" w:rsidP="0079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D9" w:rsidRDefault="006203D9" w:rsidP="00794AC2">
      <w:r>
        <w:separator/>
      </w:r>
    </w:p>
  </w:footnote>
  <w:footnote w:type="continuationSeparator" w:id="0">
    <w:p w:rsidR="006203D9" w:rsidRDefault="006203D9" w:rsidP="00794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C7"/>
    <w:rsid w:val="000254D8"/>
    <w:rsid w:val="000928C7"/>
    <w:rsid w:val="006203D9"/>
    <w:rsid w:val="00794AC2"/>
    <w:rsid w:val="00BA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7FD7E8-3BC7-444C-8BE4-346792F1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岩永 麻美</cp:lastModifiedBy>
  <cp:revision>3</cp:revision>
  <dcterms:created xsi:type="dcterms:W3CDTF">2020-05-29T06:40:00Z</dcterms:created>
  <dcterms:modified xsi:type="dcterms:W3CDTF">2020-05-29T06:40:00Z</dcterms:modified>
</cp:coreProperties>
</file>